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AA" w:rsidRPr="009D1000" w:rsidRDefault="005C39EF" w:rsidP="00770CAA">
      <w:pPr>
        <w:spacing w:after="0" w:line="240" w:lineRule="auto"/>
        <w:jc w:val="center"/>
        <w:rPr>
          <w:rFonts w:ascii="Times New Roman" w:hAnsi="Times New Roman"/>
          <w:b/>
          <w:i w:val="0"/>
          <w:sz w:val="28"/>
          <w:szCs w:val="28"/>
          <w:lang w:val="kk-KZ"/>
        </w:rPr>
      </w:pPr>
      <w:bookmarkStart w:id="0" w:name="_GoBack"/>
      <w:bookmarkEnd w:id="0"/>
      <w:r>
        <w:rPr>
          <w:rFonts w:ascii="Times New Roman" w:hAnsi="Times New Roman"/>
          <w:b/>
          <w:i w:val="0"/>
          <w:sz w:val="28"/>
          <w:szCs w:val="28"/>
          <w:lang w:val="kk-KZ"/>
        </w:rPr>
        <w:t>№12</w:t>
      </w:r>
      <w:r w:rsidR="00770CAA">
        <w:rPr>
          <w:rFonts w:ascii="Times New Roman" w:hAnsi="Times New Roman"/>
          <w:b/>
          <w:i w:val="0"/>
          <w:sz w:val="28"/>
          <w:szCs w:val="28"/>
          <w:lang w:val="kk-KZ"/>
        </w:rPr>
        <w:t xml:space="preserve"> </w:t>
      </w:r>
      <w:r w:rsidR="00770CAA" w:rsidRPr="009D1000">
        <w:rPr>
          <w:rFonts w:ascii="Times New Roman" w:hAnsi="Times New Roman"/>
          <w:b/>
          <w:i w:val="0"/>
          <w:sz w:val="28"/>
          <w:szCs w:val="28"/>
          <w:lang w:val="kk-KZ"/>
        </w:rPr>
        <w:t>дәріс</w:t>
      </w:r>
      <w:r w:rsidR="00770CAA" w:rsidRPr="009D1000">
        <w:rPr>
          <w:rFonts w:ascii="Times New Roman" w:hAnsi="Times New Roman"/>
          <w:i w:val="0"/>
          <w:sz w:val="28"/>
          <w:szCs w:val="28"/>
          <w:lang w:val="kk-KZ"/>
        </w:rPr>
        <w:t xml:space="preserve">    </w:t>
      </w:r>
      <w:r w:rsidR="00770CAA" w:rsidRPr="009D1000">
        <w:rPr>
          <w:rFonts w:ascii="Times New Roman" w:hAnsi="Times New Roman"/>
          <w:b/>
          <w:i w:val="0"/>
          <w:sz w:val="28"/>
          <w:szCs w:val="28"/>
          <w:lang w:val="kk-KZ"/>
        </w:rPr>
        <w:t>Қазақстанның ландшафттары</w:t>
      </w:r>
    </w:p>
    <w:p w:rsidR="00770CAA" w:rsidRPr="00DF2D79" w:rsidRDefault="00770CAA" w:rsidP="00770CAA">
      <w:pPr>
        <w:spacing w:after="0" w:line="240" w:lineRule="auto"/>
        <w:jc w:val="both"/>
        <w:rPr>
          <w:rFonts w:ascii="Times New Roman" w:hAnsi="Times New Roman"/>
          <w:i w:val="0"/>
          <w:sz w:val="18"/>
          <w:szCs w:val="18"/>
          <w:lang w:val="kk-KZ"/>
        </w:rPr>
      </w:pP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Еуразия құрлығының ішкі бөлігінде Атлант жəне Тынық мұхиттарынан бірдей дерлік қашықтықта орналасқан Қазақстан Республикасы қоңыржай белдеудің орталық жəне оңтүстік ендіктерін (55°26' жəне 40°59' с.е. аралығын) алып жатыр. Оның Жер көлемі 2,72 млн км2 . Жерінің ауданы Орта Азия республикалары – Түркіменстан, Өзбекстан, Қырғызстан, Тəжікстан жерлерінің аумағынан 4 есе үлкен. Жерінің аумақтылығына байланысты Қазақстан ландшафттары əр алуан болып келеді. Республика аумағында жылу режимі əр маусымда əр түрлі, климатының қалыптасуына қыста арктикалық, жазда тропиктік массалары əсер етеді. Жер бедерінде əр текті жазықтар мен əртүрлі биіктікті таулардың кездесуіне, климаттың континенттілігіне байланысты Қазақстан ландшафттарының өзіндік сипаты анықталады. Республика аумағы төрт ландшафттық зонаға бөлінеді: </w:t>
      </w: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1 Қоңыржай белдеудің орманды далалық ландшафттық зонасы; </w:t>
      </w: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2 Қоңыржай белдеудің далалық ландшафттық зонасы; </w:t>
      </w: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3 Қоңыржай белдеудің шөлейт ландшафттық зонасы; </w:t>
      </w: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4 Қоңыржай белдеудің шөл ландшафттық зонасы. </w:t>
      </w: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Қазақстан ландшафттары жазық жерлер жəне таулы жерлер ландшафттық кластарына бөлінеді. Жазық жер ландшафттары. Республика жерінің 90%-ы жазық. Солтүстіктен оңтүстікке қарай 1600 км-ге, батыстан шығысқа қарай 3000 км-ге созылып жатыр. Аумағында 201 ландшафт түрлері қалыптасқан. Олардың жартысынан астамын аридті табиғи-аумақтық кешен құрайды. </w:t>
      </w:r>
    </w:p>
    <w:p w:rsidR="00770CAA" w:rsidRDefault="00770CAA" w:rsidP="00770CAA">
      <w:pPr>
        <w:spacing w:after="0" w:line="240" w:lineRule="auto"/>
        <w:ind w:firstLine="708"/>
        <w:jc w:val="both"/>
        <w:rPr>
          <w:rFonts w:ascii="Times New Roman" w:hAnsi="Times New Roman"/>
          <w:i w:val="0"/>
          <w:sz w:val="28"/>
          <w:szCs w:val="28"/>
          <w:lang w:val="kk-KZ"/>
        </w:rPr>
      </w:pPr>
      <w:r w:rsidRPr="00D12C3E">
        <w:rPr>
          <w:rFonts w:ascii="Times New Roman" w:hAnsi="Times New Roman"/>
          <w:b/>
          <w:i w:val="0"/>
          <w:sz w:val="28"/>
          <w:szCs w:val="28"/>
          <w:lang w:val="kk-KZ"/>
        </w:rPr>
        <w:t>Орманды дала ландшафттары</w:t>
      </w:r>
      <w:r w:rsidRPr="00C94A73">
        <w:rPr>
          <w:rFonts w:ascii="Times New Roman" w:hAnsi="Times New Roman"/>
          <w:i w:val="0"/>
          <w:sz w:val="28"/>
          <w:szCs w:val="28"/>
          <w:lang w:val="kk-KZ"/>
        </w:rPr>
        <w:t xml:space="preserve"> </w:t>
      </w:r>
    </w:p>
    <w:p w:rsidR="00770CAA" w:rsidRPr="00C94A73"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Солтүстік Қазақстан, Қостанай жəне Ақмола облыстарының территориясын қамтиды. Орманды дала зонасының басты ерекшелігі – орман жəне дала өсімдіктерінің үйлесімді бірлігі болып табылады. Бұл ландшафттық зонаның 79 климаты қоңыржай континенттік болып келеді. Жылдық жауын-шашынның мөлшері 250-400 мм шамасында. Жауын-шашынның 60%-ы жаз айларына сəйкес келеді. Ең мол жауын-шашын шілде айында жауады. Вегетациялық кезеңнің ұзақтығы – 120-145 күн, қуаңшылық жылдардың қайталануы – 20-30% 10°С-тан жоғары оң мəнді температуралардың жылдық қосындысы 2100°-1900°. Ылғалдану коэффициенті – 0,77-0,56. Жылу мен ылғалдылықтың мөлшеріне қарай орманды дала ландшафттары қоңыржай белдеудің астық тұқымдас өсімдіктері мен техникалық дақылдардын өсіруге қолайлы болып келеді. Жаз кезінде оңтүстік-батыстан соғатын аңызақ желдер мəдени өсімдіктер үшін үлкен қауіп туғызады.</w:t>
      </w:r>
    </w:p>
    <w:p w:rsidR="00770CAA" w:rsidRDefault="00770CAA" w:rsidP="00770CAA">
      <w:pPr>
        <w:spacing w:after="0" w:line="240" w:lineRule="auto"/>
        <w:ind w:firstLine="708"/>
        <w:jc w:val="both"/>
        <w:rPr>
          <w:rFonts w:ascii="Times New Roman" w:hAnsi="Times New Roman"/>
          <w:i w:val="0"/>
          <w:sz w:val="28"/>
          <w:szCs w:val="28"/>
          <w:lang w:val="kk-KZ"/>
        </w:rPr>
      </w:pPr>
      <w:r w:rsidRPr="00C94A73">
        <w:rPr>
          <w:rFonts w:ascii="Times New Roman" w:hAnsi="Times New Roman"/>
          <w:i w:val="0"/>
          <w:sz w:val="28"/>
          <w:szCs w:val="28"/>
          <w:lang w:val="kk-KZ"/>
        </w:rPr>
        <w:t xml:space="preserve">Қазақстанның орманды даласы тегіс жазық болып келеді (Батыс Сібір ойпатының оңтүстік бөлігі). Жер бедерінде көптеген ұсақ көлдермен толған, жағалаулары жайпақ болып келетін қазаншұңқырлар кездеседі. Жер беті солтүстікке қарай еңіс, осы бағытта абсолют биіктігі 180 м-ден 120-ға дейін азаяды. Жер бедеріне солтүстік-шығыстан оңтүстік-батысқа қарай бағытталған жалдар тəн. Олардың ұзындығы 20-25 м-ге дейін жетеді. Жер </w:t>
      </w:r>
      <w:r w:rsidRPr="00C94A73">
        <w:rPr>
          <w:rFonts w:ascii="Times New Roman" w:hAnsi="Times New Roman"/>
          <w:i w:val="0"/>
          <w:sz w:val="28"/>
          <w:szCs w:val="28"/>
          <w:lang w:val="kk-KZ"/>
        </w:rPr>
        <w:lastRenderedPageBreak/>
        <w:t>бедерінің жалпы ойпатты сипатын қазіргі өзен аңғарлары бұзады. Ең ірі өзен – Есіл өзені. Батыс Сібір ойпатының негізін палеозойлық жəне басқа да ежелгі жыныстар құрайды. Фундамент бетіндегі 700 м-ге дейін жететін шөгінді қабат кезектесіп 80 келетін сазды жəне құмды жыныстардан құралған. Петропавл қаласынан солтүстікке қарай оңтүстік орманды дала зоналығы орналасқан. Мұнда орманды далаға тəн ылғалды қоңыржай климат қалыптасқан. Бұл аумақ жер беті жəне жер асты суларымен жақсы қамтамасыз етілген. Ылғалдану коэффициенті 0,77-0,63. Саздақты жерлер мен өзен беткейлерінің жоғарғы бөліктеріндегі қара топырақты аумақтарда астық тұқымдас шөптесін өсімдіктер мен қатар батпақтанған шымтезекті топырақта өлең шөпті қамыс өседі. Петропавлдан оңтүстікке қарай (55°солтүстік ендіктен оңтүстікке қарай) орманда далаға тəн емес белдем орналасқан. Сұр орман топырағында өсетін көктеректі-қайыңды орман шоқтары бірте-бірте сирей береді. Орман шоқтары тек көтеріңкі жерлерде ғана кездеседі. Ландшафттарында сазды-көлдік жəне эолдық жазықтардың қара топырақтарында өскен жусанды-бетегелі-бозды дала өсімдіктері таралған. Өзен жайылмасының шалғынды жəне шалғынды сор топырақтарында əр түрлі астық тұқымдас шалғынды өсімдіктер кездеседі. Орманды дала зонасында орманның да, даланың да аңдары кездеседі. Жалпы алғанда орманды дала мен дала ландшафттарының жануарлар дүниесінде табиғи шекара əлсіз болып келеді. Көбінесе орман фаунасы басым. Мұнда дала тышқандары, ақ қоян, түлкі, қасқыр көп кездеседі. Орманды дала Қазақстандағы бұлан мекендейтін бірден-бір орын болып табылады. Үкі, қаршыға, бұлдырық, ителгі, ұзақ, қарға құстары тіршілік етеді. Орманды даладағы көп ұсақ көлдерде үйрек, шағала, т.б. жыл құстары ұя салады. Өзен бойындағы ну қамыстарда жабайы шошқа да мекендейді.</w:t>
      </w:r>
    </w:p>
    <w:p w:rsidR="00770CAA" w:rsidRDefault="00770CAA" w:rsidP="00B05FF1">
      <w:pPr>
        <w:spacing w:after="0" w:line="240" w:lineRule="auto"/>
        <w:jc w:val="both"/>
        <w:rPr>
          <w:rFonts w:ascii="Times New Roman" w:hAnsi="Times New Roman"/>
          <w:i w:val="0"/>
          <w:sz w:val="28"/>
          <w:szCs w:val="28"/>
          <w:lang w:val="kk-KZ"/>
        </w:rPr>
      </w:pPr>
    </w:p>
    <w:p w:rsidR="00B05FF1" w:rsidRPr="00B05FF1" w:rsidRDefault="00B05FF1" w:rsidP="00B05FF1">
      <w:pPr>
        <w:spacing w:after="0" w:line="240" w:lineRule="auto"/>
        <w:ind w:firstLine="709"/>
        <w:jc w:val="center"/>
        <w:rPr>
          <w:rFonts w:ascii="Times New Roman" w:hAnsi="Times New Roman"/>
          <w:b/>
          <w:i w:val="0"/>
          <w:sz w:val="24"/>
          <w:szCs w:val="24"/>
          <w:lang w:val="kk-KZ"/>
        </w:rPr>
      </w:pPr>
      <w:r w:rsidRPr="00B05FF1">
        <w:rPr>
          <w:rFonts w:ascii="Times New Roman" w:hAnsi="Times New Roman"/>
          <w:b/>
          <w:i w:val="0"/>
          <w:sz w:val="24"/>
          <w:szCs w:val="24"/>
          <w:lang w:val="kk-KZ"/>
        </w:rPr>
        <w:t>Тақырып бойынша сұрақтар:</w:t>
      </w:r>
    </w:p>
    <w:p w:rsidR="00B05FF1" w:rsidRPr="00B05FF1" w:rsidRDefault="00B05FF1" w:rsidP="00B05FF1">
      <w:pPr>
        <w:spacing w:after="0" w:line="240" w:lineRule="auto"/>
        <w:ind w:firstLine="709"/>
        <w:jc w:val="both"/>
        <w:rPr>
          <w:rFonts w:ascii="Times New Roman" w:hAnsi="Times New Roman"/>
          <w:i w:val="0"/>
          <w:sz w:val="24"/>
          <w:szCs w:val="24"/>
          <w:lang w:val="kk-KZ"/>
        </w:rPr>
      </w:pPr>
    </w:p>
    <w:p w:rsidR="00B05FF1" w:rsidRPr="00B05FF1" w:rsidRDefault="00B05FF1" w:rsidP="00B05FF1">
      <w:pPr>
        <w:spacing w:after="0" w:line="240" w:lineRule="auto"/>
        <w:ind w:firstLine="709"/>
        <w:jc w:val="both"/>
        <w:rPr>
          <w:rFonts w:ascii="Times New Roman" w:hAnsi="Times New Roman"/>
          <w:i w:val="0"/>
          <w:sz w:val="24"/>
          <w:szCs w:val="24"/>
          <w:lang w:val="kk-KZ"/>
        </w:rPr>
      </w:pPr>
      <w:r w:rsidRPr="00B05FF1">
        <w:rPr>
          <w:rFonts w:ascii="Times New Roman" w:hAnsi="Times New Roman"/>
          <w:i w:val="0"/>
          <w:sz w:val="24"/>
          <w:szCs w:val="24"/>
          <w:lang w:val="kk-KZ"/>
        </w:rPr>
        <w:t xml:space="preserve">1. Қазақстан Республикасындағы ландшафттық зоналар типтері қандай? </w:t>
      </w:r>
    </w:p>
    <w:p w:rsidR="00B05FF1" w:rsidRPr="00B05FF1" w:rsidRDefault="00B05FF1" w:rsidP="00B05FF1">
      <w:pPr>
        <w:spacing w:after="0" w:line="240" w:lineRule="auto"/>
        <w:ind w:firstLine="709"/>
        <w:jc w:val="both"/>
        <w:rPr>
          <w:rFonts w:ascii="Times New Roman" w:hAnsi="Times New Roman"/>
          <w:i w:val="0"/>
          <w:sz w:val="24"/>
          <w:szCs w:val="24"/>
          <w:lang w:val="kk-KZ"/>
        </w:rPr>
      </w:pPr>
      <w:r w:rsidRPr="00B05FF1">
        <w:rPr>
          <w:rFonts w:ascii="Times New Roman" w:hAnsi="Times New Roman"/>
          <w:i w:val="0"/>
          <w:sz w:val="24"/>
          <w:szCs w:val="24"/>
          <w:lang w:val="kk-KZ"/>
        </w:rPr>
        <w:t xml:space="preserve">2. Орманды дала ландшафттарының басты ерекшеліктері қандай? </w:t>
      </w:r>
    </w:p>
    <w:p w:rsidR="00B05FF1" w:rsidRPr="00B05FF1" w:rsidRDefault="00B05FF1" w:rsidP="00B05FF1">
      <w:pPr>
        <w:spacing w:after="0" w:line="240" w:lineRule="auto"/>
        <w:ind w:firstLine="709"/>
        <w:jc w:val="both"/>
        <w:rPr>
          <w:rFonts w:ascii="Times New Roman" w:hAnsi="Times New Roman"/>
          <w:i w:val="0"/>
          <w:sz w:val="24"/>
          <w:szCs w:val="24"/>
          <w:lang w:val="kk-KZ"/>
        </w:rPr>
      </w:pPr>
    </w:p>
    <w:p w:rsidR="00B05FF1" w:rsidRPr="00B05FF1" w:rsidRDefault="00B05FF1" w:rsidP="00B05FF1">
      <w:pPr>
        <w:spacing w:after="0" w:line="240" w:lineRule="auto"/>
        <w:ind w:firstLine="709"/>
        <w:jc w:val="both"/>
        <w:rPr>
          <w:rFonts w:ascii="Times New Roman" w:hAnsi="Times New Roman"/>
          <w:i w:val="0"/>
          <w:sz w:val="24"/>
          <w:szCs w:val="24"/>
          <w:lang w:val="ru-RU"/>
        </w:rPr>
      </w:pPr>
      <w:r w:rsidRPr="00B05FF1">
        <w:rPr>
          <w:rFonts w:ascii="Times New Roman" w:hAnsi="Times New Roman"/>
          <w:i w:val="0"/>
          <w:sz w:val="24"/>
          <w:szCs w:val="24"/>
          <w:lang w:val="ru-RU"/>
        </w:rPr>
        <w:t>Əдебиеттер 1. Гельдыева Г.В., Веселова Л.К. Ландшафты Казахстана. Алматы, Ғылым, 1992.</w:t>
      </w:r>
    </w:p>
    <w:p w:rsidR="00B05FF1" w:rsidRPr="00B05FF1" w:rsidRDefault="00B05FF1" w:rsidP="00B05FF1">
      <w:pPr>
        <w:spacing w:after="0" w:line="240" w:lineRule="auto"/>
        <w:ind w:firstLine="709"/>
        <w:jc w:val="both"/>
        <w:rPr>
          <w:rFonts w:ascii="Times New Roman" w:hAnsi="Times New Roman"/>
          <w:i w:val="0"/>
          <w:sz w:val="24"/>
          <w:szCs w:val="24"/>
          <w:lang w:val="ru-RU"/>
        </w:rPr>
      </w:pPr>
      <w:r w:rsidRPr="00B05FF1">
        <w:rPr>
          <w:rFonts w:ascii="Times New Roman" w:hAnsi="Times New Roman"/>
          <w:i w:val="0"/>
          <w:sz w:val="24"/>
          <w:szCs w:val="24"/>
          <w:lang w:val="ru-RU"/>
        </w:rPr>
        <w:t xml:space="preserve"> 2. Молдағұлов Н. </w:t>
      </w:r>
      <w:proofErr w:type="spellStart"/>
      <w:r w:rsidRPr="00B05FF1">
        <w:rPr>
          <w:rFonts w:ascii="Times New Roman" w:hAnsi="Times New Roman"/>
          <w:i w:val="0"/>
          <w:sz w:val="24"/>
          <w:szCs w:val="24"/>
          <w:lang w:val="ru-RU"/>
        </w:rPr>
        <w:t>Ландшафттану</w:t>
      </w:r>
      <w:proofErr w:type="spellEnd"/>
      <w:r w:rsidRPr="00B05FF1">
        <w:rPr>
          <w:rFonts w:ascii="Times New Roman" w:hAnsi="Times New Roman"/>
          <w:i w:val="0"/>
          <w:sz w:val="24"/>
          <w:szCs w:val="24"/>
          <w:lang w:val="ru-RU"/>
        </w:rPr>
        <w:t xml:space="preserve"> </w:t>
      </w:r>
      <w:proofErr w:type="spellStart"/>
      <w:r w:rsidRPr="00B05FF1">
        <w:rPr>
          <w:rFonts w:ascii="Times New Roman" w:hAnsi="Times New Roman"/>
          <w:i w:val="0"/>
          <w:sz w:val="24"/>
          <w:szCs w:val="24"/>
          <w:lang w:val="ru-RU"/>
        </w:rPr>
        <w:t>негіздері</w:t>
      </w:r>
      <w:proofErr w:type="spellEnd"/>
      <w:r w:rsidRPr="00B05FF1">
        <w:rPr>
          <w:rFonts w:ascii="Times New Roman" w:hAnsi="Times New Roman"/>
          <w:i w:val="0"/>
          <w:sz w:val="24"/>
          <w:szCs w:val="24"/>
          <w:lang w:val="ru-RU"/>
        </w:rPr>
        <w:t xml:space="preserve"> жəне Қазақстанның ландшафт </w:t>
      </w:r>
      <w:proofErr w:type="spellStart"/>
      <w:r w:rsidRPr="00B05FF1">
        <w:rPr>
          <w:rFonts w:ascii="Times New Roman" w:hAnsi="Times New Roman"/>
          <w:i w:val="0"/>
          <w:sz w:val="24"/>
          <w:szCs w:val="24"/>
          <w:lang w:val="ru-RU"/>
        </w:rPr>
        <w:t>географиясы</w:t>
      </w:r>
      <w:proofErr w:type="spellEnd"/>
      <w:r w:rsidRPr="00B05FF1">
        <w:rPr>
          <w:rFonts w:ascii="Times New Roman" w:hAnsi="Times New Roman"/>
          <w:i w:val="0"/>
          <w:sz w:val="24"/>
          <w:szCs w:val="24"/>
          <w:lang w:val="ru-RU"/>
        </w:rPr>
        <w:t xml:space="preserve">. Алматы, </w:t>
      </w:r>
      <w:proofErr w:type="spellStart"/>
      <w:r w:rsidRPr="00B05FF1">
        <w:rPr>
          <w:rFonts w:ascii="Times New Roman" w:hAnsi="Times New Roman"/>
          <w:i w:val="0"/>
          <w:sz w:val="24"/>
          <w:szCs w:val="24"/>
          <w:lang w:val="ru-RU"/>
        </w:rPr>
        <w:t>Рауан</w:t>
      </w:r>
      <w:proofErr w:type="spellEnd"/>
      <w:r w:rsidRPr="00B05FF1">
        <w:rPr>
          <w:rFonts w:ascii="Times New Roman" w:hAnsi="Times New Roman"/>
          <w:i w:val="0"/>
          <w:sz w:val="24"/>
          <w:szCs w:val="24"/>
          <w:lang w:val="ru-RU"/>
        </w:rPr>
        <w:t xml:space="preserve">, 1994. </w:t>
      </w:r>
    </w:p>
    <w:p w:rsidR="00B05FF1" w:rsidRPr="00B05FF1" w:rsidRDefault="00B05FF1" w:rsidP="00B05FF1">
      <w:pPr>
        <w:spacing w:after="0" w:line="240" w:lineRule="auto"/>
        <w:ind w:firstLine="709"/>
        <w:jc w:val="both"/>
        <w:rPr>
          <w:rFonts w:ascii="Times New Roman" w:hAnsi="Times New Roman"/>
          <w:i w:val="0"/>
          <w:sz w:val="24"/>
          <w:szCs w:val="24"/>
          <w:lang w:val="ru-RU"/>
        </w:rPr>
      </w:pPr>
      <w:r w:rsidRPr="00B05FF1">
        <w:rPr>
          <w:rFonts w:ascii="Times New Roman" w:hAnsi="Times New Roman"/>
          <w:i w:val="0"/>
          <w:sz w:val="24"/>
          <w:szCs w:val="24"/>
          <w:lang w:val="ru-RU"/>
        </w:rPr>
        <w:t xml:space="preserve">3. </w:t>
      </w:r>
      <w:proofErr w:type="spellStart"/>
      <w:r w:rsidRPr="00B05FF1">
        <w:rPr>
          <w:rFonts w:ascii="Times New Roman" w:hAnsi="Times New Roman"/>
          <w:i w:val="0"/>
          <w:sz w:val="24"/>
          <w:szCs w:val="24"/>
          <w:lang w:val="ru-RU"/>
        </w:rPr>
        <w:t>Мукитанов</w:t>
      </w:r>
      <w:proofErr w:type="spellEnd"/>
      <w:r w:rsidRPr="00B05FF1">
        <w:rPr>
          <w:rFonts w:ascii="Times New Roman" w:hAnsi="Times New Roman"/>
          <w:i w:val="0"/>
          <w:sz w:val="24"/>
          <w:szCs w:val="24"/>
          <w:lang w:val="ru-RU"/>
        </w:rPr>
        <w:t xml:space="preserve"> Н.К. Методологические проблемы теоретизации географии. Алматы, Наука, 1978. </w:t>
      </w:r>
    </w:p>
    <w:p w:rsidR="00B05FF1" w:rsidRPr="00B05FF1" w:rsidRDefault="00B05FF1" w:rsidP="00B05FF1">
      <w:pPr>
        <w:spacing w:after="0" w:line="240" w:lineRule="auto"/>
        <w:ind w:firstLine="709"/>
        <w:jc w:val="both"/>
        <w:rPr>
          <w:rFonts w:ascii="Times New Roman" w:hAnsi="Times New Roman"/>
          <w:i w:val="0"/>
          <w:sz w:val="24"/>
          <w:szCs w:val="24"/>
          <w:lang w:val="ru-RU"/>
        </w:rPr>
      </w:pPr>
      <w:r w:rsidRPr="00B05FF1">
        <w:rPr>
          <w:rFonts w:ascii="Times New Roman" w:hAnsi="Times New Roman"/>
          <w:i w:val="0"/>
          <w:sz w:val="24"/>
          <w:szCs w:val="24"/>
          <w:lang w:val="ru-RU"/>
        </w:rPr>
        <w:t xml:space="preserve">4. </w:t>
      </w:r>
      <w:proofErr w:type="spellStart"/>
      <w:r w:rsidRPr="00B05FF1">
        <w:rPr>
          <w:rFonts w:ascii="Times New Roman" w:hAnsi="Times New Roman"/>
          <w:i w:val="0"/>
          <w:sz w:val="24"/>
          <w:szCs w:val="24"/>
          <w:lang w:val="ru-RU"/>
        </w:rPr>
        <w:t>Чупахин</w:t>
      </w:r>
      <w:proofErr w:type="spellEnd"/>
      <w:r w:rsidRPr="00B05FF1">
        <w:rPr>
          <w:rFonts w:ascii="Times New Roman" w:hAnsi="Times New Roman"/>
          <w:i w:val="0"/>
          <w:sz w:val="24"/>
          <w:szCs w:val="24"/>
          <w:lang w:val="ru-RU"/>
        </w:rPr>
        <w:t xml:space="preserve"> В.М. Физическая география Казахстана. Алматы, </w:t>
      </w:r>
      <w:proofErr w:type="spellStart"/>
      <w:r w:rsidRPr="00B05FF1">
        <w:rPr>
          <w:rFonts w:ascii="Times New Roman" w:hAnsi="Times New Roman"/>
          <w:i w:val="0"/>
          <w:sz w:val="24"/>
          <w:szCs w:val="24"/>
          <w:lang w:val="ru-RU"/>
        </w:rPr>
        <w:t>Мектеп</w:t>
      </w:r>
      <w:proofErr w:type="spellEnd"/>
      <w:r w:rsidRPr="00B05FF1">
        <w:rPr>
          <w:rFonts w:ascii="Times New Roman" w:hAnsi="Times New Roman"/>
          <w:i w:val="0"/>
          <w:sz w:val="24"/>
          <w:szCs w:val="24"/>
          <w:lang w:val="ru-RU"/>
        </w:rPr>
        <w:t xml:space="preserve">, 1968. </w:t>
      </w:r>
    </w:p>
    <w:p w:rsidR="00B12FF8" w:rsidRPr="005A0992" w:rsidRDefault="00B05FF1" w:rsidP="00B05FF1">
      <w:pPr>
        <w:spacing w:after="0" w:line="240" w:lineRule="auto"/>
        <w:ind w:firstLine="709"/>
        <w:rPr>
          <w:sz w:val="24"/>
          <w:szCs w:val="24"/>
          <w:lang w:val="ru-RU"/>
        </w:rPr>
      </w:pPr>
      <w:r w:rsidRPr="00B05FF1">
        <w:rPr>
          <w:rFonts w:ascii="Times New Roman" w:hAnsi="Times New Roman"/>
          <w:i w:val="0"/>
          <w:sz w:val="24"/>
          <w:szCs w:val="24"/>
          <w:lang w:val="ru-RU"/>
        </w:rPr>
        <w:t xml:space="preserve">5. </w:t>
      </w:r>
      <w:proofErr w:type="spellStart"/>
      <w:r w:rsidRPr="00B05FF1">
        <w:rPr>
          <w:rFonts w:ascii="Times New Roman" w:hAnsi="Times New Roman"/>
          <w:i w:val="0"/>
          <w:sz w:val="24"/>
          <w:szCs w:val="24"/>
          <w:lang w:val="ru-RU"/>
        </w:rPr>
        <w:t>Силыбаев</w:t>
      </w:r>
      <w:proofErr w:type="spellEnd"/>
      <w:r w:rsidRPr="00B05FF1">
        <w:rPr>
          <w:rFonts w:ascii="Times New Roman" w:hAnsi="Times New Roman"/>
          <w:i w:val="0"/>
          <w:sz w:val="24"/>
          <w:szCs w:val="24"/>
          <w:lang w:val="ru-RU"/>
        </w:rPr>
        <w:t xml:space="preserve"> Б.М. Жоғары сатыдағы өсімдіктер </w:t>
      </w:r>
      <w:proofErr w:type="spellStart"/>
      <w:r w:rsidRPr="00B05FF1">
        <w:rPr>
          <w:rFonts w:ascii="Times New Roman" w:hAnsi="Times New Roman"/>
          <w:i w:val="0"/>
          <w:sz w:val="24"/>
          <w:szCs w:val="24"/>
          <w:lang w:val="ru-RU"/>
        </w:rPr>
        <w:t>систематикасы</w:t>
      </w:r>
      <w:proofErr w:type="spellEnd"/>
      <w:r w:rsidRPr="00B05FF1">
        <w:rPr>
          <w:rFonts w:ascii="Times New Roman" w:hAnsi="Times New Roman"/>
          <w:i w:val="0"/>
          <w:sz w:val="24"/>
          <w:szCs w:val="24"/>
          <w:lang w:val="ru-RU"/>
        </w:rPr>
        <w:t xml:space="preserve">. Алматы, 2010. 6. Николаев Ф.Н. Ландшафты </w:t>
      </w:r>
      <w:proofErr w:type="spellStart"/>
      <w:r w:rsidRPr="00B05FF1">
        <w:rPr>
          <w:rFonts w:ascii="Times New Roman" w:hAnsi="Times New Roman"/>
          <w:i w:val="0"/>
          <w:sz w:val="24"/>
          <w:szCs w:val="24"/>
          <w:lang w:val="ru-RU"/>
        </w:rPr>
        <w:t>Азиятских</w:t>
      </w:r>
      <w:proofErr w:type="spellEnd"/>
      <w:r w:rsidRPr="00B05FF1">
        <w:rPr>
          <w:rFonts w:ascii="Times New Roman" w:hAnsi="Times New Roman"/>
          <w:i w:val="0"/>
          <w:sz w:val="24"/>
          <w:szCs w:val="24"/>
          <w:lang w:val="ru-RU"/>
        </w:rPr>
        <w:t xml:space="preserve"> степей. </w:t>
      </w:r>
      <w:r w:rsidRPr="00B05FF1">
        <w:rPr>
          <w:rFonts w:ascii="Times New Roman" w:hAnsi="Times New Roman"/>
          <w:i w:val="0"/>
          <w:sz w:val="24"/>
          <w:szCs w:val="24"/>
        </w:rPr>
        <w:t>М, МГУ, 199</w:t>
      </w:r>
      <w:r w:rsidR="005A0992">
        <w:rPr>
          <w:rFonts w:ascii="Times New Roman" w:hAnsi="Times New Roman"/>
          <w:i w:val="0"/>
          <w:sz w:val="24"/>
          <w:szCs w:val="24"/>
          <w:lang w:val="ru-RU"/>
        </w:rPr>
        <w:t>9ж.</w:t>
      </w:r>
    </w:p>
    <w:sectPr w:rsidR="00B12FF8" w:rsidRPr="005A0992" w:rsidSect="00B12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AA"/>
    <w:rsid w:val="0004071D"/>
    <w:rsid w:val="004017AD"/>
    <w:rsid w:val="00543DC9"/>
    <w:rsid w:val="005A0992"/>
    <w:rsid w:val="005C39EF"/>
    <w:rsid w:val="00727B99"/>
    <w:rsid w:val="00770CAA"/>
    <w:rsid w:val="008167A0"/>
    <w:rsid w:val="00B05FF1"/>
    <w:rsid w:val="00B12FF8"/>
    <w:rsid w:val="00D74B79"/>
    <w:rsid w:val="00DA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E0ABB-E2D6-4785-9D73-B70B111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CAA"/>
    <w:pPr>
      <w:spacing w:after="200" w:line="288" w:lineRule="auto"/>
    </w:pPr>
    <w:rPr>
      <w:i/>
      <w:iCs/>
      <w:lang w:val="en-US" w:eastAsia="en-US" w:bidi="en-US"/>
    </w:rPr>
  </w:style>
  <w:style w:type="paragraph" w:styleId="1">
    <w:name w:val="heading 1"/>
    <w:basedOn w:val="a"/>
    <w:next w:val="a"/>
    <w:link w:val="10"/>
    <w:uiPriority w:val="9"/>
    <w:qFormat/>
    <w:rsid w:val="008167A0"/>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sz w:val="22"/>
      <w:szCs w:val="22"/>
    </w:rPr>
  </w:style>
  <w:style w:type="paragraph" w:styleId="2">
    <w:name w:val="heading 2"/>
    <w:basedOn w:val="a"/>
    <w:next w:val="a"/>
    <w:link w:val="20"/>
    <w:uiPriority w:val="9"/>
    <w:semiHidden/>
    <w:unhideWhenUsed/>
    <w:qFormat/>
    <w:rsid w:val="008167A0"/>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sz w:val="22"/>
      <w:szCs w:val="22"/>
    </w:rPr>
  </w:style>
  <w:style w:type="paragraph" w:styleId="3">
    <w:name w:val="heading 3"/>
    <w:basedOn w:val="a"/>
    <w:next w:val="a"/>
    <w:link w:val="30"/>
    <w:uiPriority w:val="9"/>
    <w:semiHidden/>
    <w:unhideWhenUsed/>
    <w:qFormat/>
    <w:rsid w:val="008167A0"/>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b/>
      <w:bCs/>
      <w:color w:val="943634"/>
      <w:sz w:val="22"/>
      <w:szCs w:val="22"/>
    </w:rPr>
  </w:style>
  <w:style w:type="paragraph" w:styleId="4">
    <w:name w:val="heading 4"/>
    <w:basedOn w:val="a"/>
    <w:next w:val="a"/>
    <w:link w:val="40"/>
    <w:uiPriority w:val="9"/>
    <w:semiHidden/>
    <w:unhideWhenUsed/>
    <w:qFormat/>
    <w:rsid w:val="008167A0"/>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sz w:val="22"/>
      <w:szCs w:val="22"/>
    </w:rPr>
  </w:style>
  <w:style w:type="paragraph" w:styleId="5">
    <w:name w:val="heading 5"/>
    <w:basedOn w:val="a"/>
    <w:next w:val="a"/>
    <w:link w:val="50"/>
    <w:uiPriority w:val="9"/>
    <w:semiHidden/>
    <w:unhideWhenUsed/>
    <w:qFormat/>
    <w:rsid w:val="008167A0"/>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b/>
      <w:bCs/>
      <w:color w:val="943634"/>
      <w:sz w:val="22"/>
      <w:szCs w:val="22"/>
    </w:rPr>
  </w:style>
  <w:style w:type="paragraph" w:styleId="6">
    <w:name w:val="heading 6"/>
    <w:basedOn w:val="a"/>
    <w:next w:val="a"/>
    <w:link w:val="60"/>
    <w:uiPriority w:val="9"/>
    <w:semiHidden/>
    <w:unhideWhenUsed/>
    <w:qFormat/>
    <w:rsid w:val="008167A0"/>
    <w:pPr>
      <w:pBdr>
        <w:bottom w:val="single" w:sz="4" w:space="2" w:color="E5B8B7"/>
      </w:pBdr>
      <w:spacing w:before="200" w:after="100" w:line="240" w:lineRule="auto"/>
      <w:contextualSpacing/>
      <w:outlineLvl w:val="5"/>
    </w:pPr>
    <w:rPr>
      <w:rFonts w:ascii="Cambria" w:eastAsia="Times New Roman" w:hAnsi="Cambria"/>
      <w:color w:val="943634"/>
      <w:sz w:val="22"/>
      <w:szCs w:val="22"/>
    </w:rPr>
  </w:style>
  <w:style w:type="paragraph" w:styleId="7">
    <w:name w:val="heading 7"/>
    <w:basedOn w:val="a"/>
    <w:next w:val="a"/>
    <w:link w:val="70"/>
    <w:uiPriority w:val="9"/>
    <w:semiHidden/>
    <w:unhideWhenUsed/>
    <w:qFormat/>
    <w:rsid w:val="008167A0"/>
    <w:pPr>
      <w:pBdr>
        <w:bottom w:val="dotted" w:sz="4" w:space="2" w:color="D99594"/>
      </w:pBdr>
      <w:spacing w:before="200" w:after="100" w:line="240" w:lineRule="auto"/>
      <w:contextualSpacing/>
      <w:outlineLvl w:val="6"/>
    </w:pPr>
    <w:rPr>
      <w:rFonts w:ascii="Cambria" w:eastAsia="Times New Roman" w:hAnsi="Cambria"/>
      <w:color w:val="943634"/>
      <w:sz w:val="22"/>
      <w:szCs w:val="22"/>
    </w:rPr>
  </w:style>
  <w:style w:type="paragraph" w:styleId="8">
    <w:name w:val="heading 8"/>
    <w:basedOn w:val="a"/>
    <w:next w:val="a"/>
    <w:link w:val="80"/>
    <w:uiPriority w:val="9"/>
    <w:semiHidden/>
    <w:unhideWhenUsed/>
    <w:qFormat/>
    <w:rsid w:val="008167A0"/>
    <w:pPr>
      <w:spacing w:before="200" w:after="100" w:line="240" w:lineRule="auto"/>
      <w:contextualSpacing/>
      <w:outlineLvl w:val="7"/>
    </w:pPr>
    <w:rPr>
      <w:rFonts w:ascii="Cambria" w:eastAsia="Times New Roman" w:hAnsi="Cambria"/>
      <w:color w:val="C0504D"/>
      <w:sz w:val="22"/>
      <w:szCs w:val="22"/>
    </w:rPr>
  </w:style>
  <w:style w:type="paragraph" w:styleId="9">
    <w:name w:val="heading 9"/>
    <w:basedOn w:val="a"/>
    <w:next w:val="a"/>
    <w:link w:val="90"/>
    <w:uiPriority w:val="9"/>
    <w:semiHidden/>
    <w:unhideWhenUsed/>
    <w:qFormat/>
    <w:rsid w:val="008167A0"/>
    <w:pPr>
      <w:spacing w:before="200" w:after="100" w:line="240" w:lineRule="auto"/>
      <w:contextualSpacing/>
      <w:outlineLvl w:val="8"/>
    </w:pPr>
    <w:rPr>
      <w:rFonts w:ascii="Cambria" w:eastAsia="Times New Roman"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67A0"/>
    <w:rPr>
      <w:rFonts w:ascii="Cambria" w:eastAsia="Times New Roman" w:hAnsi="Cambria" w:cs="Times New Roman"/>
      <w:b/>
      <w:bCs/>
      <w:i/>
      <w:iCs/>
      <w:color w:val="622423"/>
      <w:shd w:val="clear" w:color="auto" w:fill="F2DBDB"/>
    </w:rPr>
  </w:style>
  <w:style w:type="character" w:customStyle="1" w:styleId="20">
    <w:name w:val="Заголовок 2 Знак"/>
    <w:link w:val="2"/>
    <w:uiPriority w:val="9"/>
    <w:semiHidden/>
    <w:rsid w:val="008167A0"/>
    <w:rPr>
      <w:rFonts w:ascii="Cambria" w:eastAsia="Times New Roman" w:hAnsi="Cambria" w:cs="Times New Roman"/>
      <w:b/>
      <w:bCs/>
      <w:i/>
      <w:iCs/>
      <w:color w:val="943634"/>
    </w:rPr>
  </w:style>
  <w:style w:type="character" w:customStyle="1" w:styleId="30">
    <w:name w:val="Заголовок 3 Знак"/>
    <w:link w:val="3"/>
    <w:uiPriority w:val="9"/>
    <w:semiHidden/>
    <w:rsid w:val="008167A0"/>
    <w:rPr>
      <w:rFonts w:ascii="Cambria" w:eastAsia="Times New Roman" w:hAnsi="Cambria" w:cs="Times New Roman"/>
      <w:b/>
      <w:bCs/>
      <w:i/>
      <w:iCs/>
      <w:color w:val="943634"/>
    </w:rPr>
  </w:style>
  <w:style w:type="character" w:customStyle="1" w:styleId="40">
    <w:name w:val="Заголовок 4 Знак"/>
    <w:link w:val="4"/>
    <w:uiPriority w:val="9"/>
    <w:semiHidden/>
    <w:rsid w:val="008167A0"/>
    <w:rPr>
      <w:rFonts w:ascii="Cambria" w:eastAsia="Times New Roman" w:hAnsi="Cambria" w:cs="Times New Roman"/>
      <w:b/>
      <w:bCs/>
      <w:i/>
      <w:iCs/>
      <w:color w:val="943634"/>
    </w:rPr>
  </w:style>
  <w:style w:type="character" w:customStyle="1" w:styleId="50">
    <w:name w:val="Заголовок 5 Знак"/>
    <w:link w:val="5"/>
    <w:uiPriority w:val="9"/>
    <w:semiHidden/>
    <w:rsid w:val="008167A0"/>
    <w:rPr>
      <w:rFonts w:ascii="Cambria" w:eastAsia="Times New Roman" w:hAnsi="Cambria" w:cs="Times New Roman"/>
      <w:b/>
      <w:bCs/>
      <w:i/>
      <w:iCs/>
      <w:color w:val="943634"/>
    </w:rPr>
  </w:style>
  <w:style w:type="character" w:customStyle="1" w:styleId="60">
    <w:name w:val="Заголовок 6 Знак"/>
    <w:link w:val="6"/>
    <w:uiPriority w:val="9"/>
    <w:semiHidden/>
    <w:rsid w:val="008167A0"/>
    <w:rPr>
      <w:rFonts w:ascii="Cambria" w:eastAsia="Times New Roman" w:hAnsi="Cambria" w:cs="Times New Roman"/>
      <w:i/>
      <w:iCs/>
      <w:color w:val="943634"/>
    </w:rPr>
  </w:style>
  <w:style w:type="character" w:customStyle="1" w:styleId="70">
    <w:name w:val="Заголовок 7 Знак"/>
    <w:link w:val="7"/>
    <w:uiPriority w:val="9"/>
    <w:semiHidden/>
    <w:rsid w:val="008167A0"/>
    <w:rPr>
      <w:rFonts w:ascii="Cambria" w:eastAsia="Times New Roman" w:hAnsi="Cambria" w:cs="Times New Roman"/>
      <w:i/>
      <w:iCs/>
      <w:color w:val="943634"/>
    </w:rPr>
  </w:style>
  <w:style w:type="character" w:customStyle="1" w:styleId="80">
    <w:name w:val="Заголовок 8 Знак"/>
    <w:link w:val="8"/>
    <w:uiPriority w:val="9"/>
    <w:semiHidden/>
    <w:rsid w:val="008167A0"/>
    <w:rPr>
      <w:rFonts w:ascii="Cambria" w:eastAsia="Times New Roman" w:hAnsi="Cambria" w:cs="Times New Roman"/>
      <w:i/>
      <w:iCs/>
      <w:color w:val="C0504D"/>
    </w:rPr>
  </w:style>
  <w:style w:type="character" w:customStyle="1" w:styleId="90">
    <w:name w:val="Заголовок 9 Знак"/>
    <w:link w:val="9"/>
    <w:uiPriority w:val="9"/>
    <w:semiHidden/>
    <w:rsid w:val="008167A0"/>
    <w:rPr>
      <w:rFonts w:ascii="Cambria" w:eastAsia="Times New Roman" w:hAnsi="Cambria" w:cs="Times New Roman"/>
      <w:i/>
      <w:iCs/>
      <w:color w:val="C0504D"/>
      <w:sz w:val="20"/>
      <w:szCs w:val="20"/>
    </w:rPr>
  </w:style>
  <w:style w:type="paragraph" w:styleId="a3">
    <w:name w:val="caption"/>
    <w:basedOn w:val="a"/>
    <w:next w:val="a"/>
    <w:uiPriority w:val="35"/>
    <w:semiHidden/>
    <w:unhideWhenUsed/>
    <w:qFormat/>
    <w:rsid w:val="008167A0"/>
    <w:rPr>
      <w:b/>
      <w:bCs/>
      <w:color w:val="943634"/>
      <w:sz w:val="18"/>
      <w:szCs w:val="18"/>
    </w:rPr>
  </w:style>
  <w:style w:type="paragraph" w:styleId="a4">
    <w:name w:val="Title"/>
    <w:basedOn w:val="a"/>
    <w:next w:val="a"/>
    <w:link w:val="a5"/>
    <w:uiPriority w:val="10"/>
    <w:qFormat/>
    <w:rsid w:val="008167A0"/>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rPr>
  </w:style>
  <w:style w:type="character" w:customStyle="1" w:styleId="a5">
    <w:name w:val="Название Знак"/>
    <w:link w:val="a4"/>
    <w:uiPriority w:val="10"/>
    <w:rsid w:val="008167A0"/>
    <w:rPr>
      <w:rFonts w:ascii="Cambria" w:eastAsia="Times New Roman" w:hAnsi="Cambria" w:cs="Times New Roman"/>
      <w:i/>
      <w:iCs/>
      <w:color w:val="FFFFFF"/>
      <w:spacing w:val="10"/>
      <w:sz w:val="48"/>
      <w:szCs w:val="48"/>
      <w:shd w:val="clear" w:color="auto" w:fill="C0504D"/>
    </w:rPr>
  </w:style>
  <w:style w:type="paragraph" w:styleId="a6">
    <w:name w:val="Subtitle"/>
    <w:basedOn w:val="a"/>
    <w:next w:val="a"/>
    <w:link w:val="a7"/>
    <w:uiPriority w:val="11"/>
    <w:qFormat/>
    <w:rsid w:val="008167A0"/>
    <w:pPr>
      <w:pBdr>
        <w:bottom w:val="dotted" w:sz="8" w:space="10" w:color="C0504D"/>
      </w:pBdr>
      <w:spacing w:before="200" w:after="900" w:line="240" w:lineRule="auto"/>
      <w:jc w:val="center"/>
    </w:pPr>
    <w:rPr>
      <w:rFonts w:ascii="Cambria" w:eastAsia="Times New Roman" w:hAnsi="Cambria"/>
      <w:color w:val="622423"/>
      <w:sz w:val="24"/>
      <w:szCs w:val="24"/>
    </w:rPr>
  </w:style>
  <w:style w:type="character" w:customStyle="1" w:styleId="a7">
    <w:name w:val="Подзаголовок Знак"/>
    <w:link w:val="a6"/>
    <w:uiPriority w:val="11"/>
    <w:rsid w:val="008167A0"/>
    <w:rPr>
      <w:rFonts w:ascii="Cambria" w:eastAsia="Times New Roman" w:hAnsi="Cambria" w:cs="Times New Roman"/>
      <w:i/>
      <w:iCs/>
      <w:color w:val="622423"/>
      <w:sz w:val="24"/>
      <w:szCs w:val="24"/>
    </w:rPr>
  </w:style>
  <w:style w:type="character" w:styleId="a8">
    <w:name w:val="Strong"/>
    <w:uiPriority w:val="22"/>
    <w:qFormat/>
    <w:rsid w:val="008167A0"/>
    <w:rPr>
      <w:b/>
      <w:bCs/>
      <w:spacing w:val="0"/>
    </w:rPr>
  </w:style>
  <w:style w:type="character" w:styleId="a9">
    <w:name w:val="Emphasis"/>
    <w:uiPriority w:val="20"/>
    <w:qFormat/>
    <w:rsid w:val="008167A0"/>
    <w:rPr>
      <w:rFonts w:ascii="Cambria" w:eastAsia="Times New Roman" w:hAnsi="Cambria" w:cs="Times New Roman"/>
      <w:b/>
      <w:bCs/>
      <w:i/>
      <w:iCs/>
      <w:color w:val="C0504D"/>
      <w:bdr w:val="single" w:sz="18" w:space="0" w:color="F2DBDB"/>
      <w:shd w:val="clear" w:color="auto" w:fill="F2DBDB"/>
    </w:rPr>
  </w:style>
  <w:style w:type="paragraph" w:styleId="aa">
    <w:name w:val="No Spacing"/>
    <w:basedOn w:val="a"/>
    <w:link w:val="ab"/>
    <w:uiPriority w:val="1"/>
    <w:qFormat/>
    <w:rsid w:val="008167A0"/>
    <w:pPr>
      <w:spacing w:after="0" w:line="240" w:lineRule="auto"/>
    </w:pPr>
  </w:style>
  <w:style w:type="paragraph" w:styleId="ac">
    <w:name w:val="List Paragraph"/>
    <w:basedOn w:val="a"/>
    <w:uiPriority w:val="34"/>
    <w:qFormat/>
    <w:rsid w:val="008167A0"/>
    <w:pPr>
      <w:ind w:left="720"/>
      <w:contextualSpacing/>
    </w:pPr>
  </w:style>
  <w:style w:type="paragraph" w:styleId="21">
    <w:name w:val="Quote"/>
    <w:basedOn w:val="a"/>
    <w:next w:val="a"/>
    <w:link w:val="22"/>
    <w:uiPriority w:val="29"/>
    <w:qFormat/>
    <w:rsid w:val="008167A0"/>
    <w:rPr>
      <w:i w:val="0"/>
      <w:iCs w:val="0"/>
      <w:color w:val="943634"/>
    </w:rPr>
  </w:style>
  <w:style w:type="character" w:customStyle="1" w:styleId="22">
    <w:name w:val="Цитата 2 Знак"/>
    <w:link w:val="21"/>
    <w:uiPriority w:val="29"/>
    <w:rsid w:val="008167A0"/>
    <w:rPr>
      <w:color w:val="943634"/>
      <w:sz w:val="20"/>
      <w:szCs w:val="20"/>
    </w:rPr>
  </w:style>
  <w:style w:type="paragraph" w:styleId="ad">
    <w:name w:val="Intense Quote"/>
    <w:basedOn w:val="a"/>
    <w:next w:val="a"/>
    <w:link w:val="ae"/>
    <w:uiPriority w:val="30"/>
    <w:qFormat/>
    <w:rsid w:val="008167A0"/>
    <w:pPr>
      <w:pBdr>
        <w:top w:val="dotted" w:sz="8" w:space="10" w:color="C0504D"/>
        <w:bottom w:val="dotted" w:sz="8" w:space="10" w:color="C0504D"/>
      </w:pBdr>
      <w:spacing w:line="300" w:lineRule="auto"/>
      <w:ind w:left="2160" w:right="2160"/>
      <w:jc w:val="center"/>
    </w:pPr>
    <w:rPr>
      <w:rFonts w:ascii="Cambria" w:eastAsia="Times New Roman" w:hAnsi="Cambria"/>
      <w:b/>
      <w:bCs/>
      <w:color w:val="C0504D"/>
    </w:rPr>
  </w:style>
  <w:style w:type="character" w:customStyle="1" w:styleId="ae">
    <w:name w:val="Выделенная цитата Знак"/>
    <w:link w:val="ad"/>
    <w:uiPriority w:val="30"/>
    <w:rsid w:val="008167A0"/>
    <w:rPr>
      <w:rFonts w:ascii="Cambria" w:eastAsia="Times New Roman" w:hAnsi="Cambria" w:cs="Times New Roman"/>
      <w:b/>
      <w:bCs/>
      <w:i/>
      <w:iCs/>
      <w:color w:val="C0504D"/>
      <w:sz w:val="20"/>
      <w:szCs w:val="20"/>
    </w:rPr>
  </w:style>
  <w:style w:type="character" w:styleId="af">
    <w:name w:val="Subtle Emphasis"/>
    <w:uiPriority w:val="19"/>
    <w:qFormat/>
    <w:rsid w:val="008167A0"/>
    <w:rPr>
      <w:rFonts w:ascii="Cambria" w:eastAsia="Times New Roman" w:hAnsi="Cambria" w:cs="Times New Roman"/>
      <w:i/>
      <w:iCs/>
      <w:color w:val="C0504D"/>
    </w:rPr>
  </w:style>
  <w:style w:type="character" w:styleId="af0">
    <w:name w:val="Intense Emphasis"/>
    <w:uiPriority w:val="21"/>
    <w:qFormat/>
    <w:rsid w:val="008167A0"/>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1">
    <w:name w:val="Subtle Reference"/>
    <w:uiPriority w:val="31"/>
    <w:qFormat/>
    <w:rsid w:val="008167A0"/>
    <w:rPr>
      <w:i/>
      <w:iCs/>
      <w:smallCaps/>
      <w:color w:val="C0504D"/>
      <w:u w:color="C0504D"/>
    </w:rPr>
  </w:style>
  <w:style w:type="character" w:styleId="af2">
    <w:name w:val="Intense Reference"/>
    <w:uiPriority w:val="32"/>
    <w:qFormat/>
    <w:rsid w:val="008167A0"/>
    <w:rPr>
      <w:b/>
      <w:bCs/>
      <w:i/>
      <w:iCs/>
      <w:smallCaps/>
      <w:color w:val="C0504D"/>
      <w:u w:color="C0504D"/>
    </w:rPr>
  </w:style>
  <w:style w:type="character" w:styleId="af3">
    <w:name w:val="Book Title"/>
    <w:uiPriority w:val="33"/>
    <w:qFormat/>
    <w:rsid w:val="008167A0"/>
    <w:rPr>
      <w:rFonts w:ascii="Cambria" w:eastAsia="Times New Roman" w:hAnsi="Cambria" w:cs="Times New Roman"/>
      <w:b/>
      <w:bCs/>
      <w:i/>
      <w:iCs/>
      <w:smallCaps/>
      <w:color w:val="943634"/>
      <w:u w:val="single"/>
    </w:rPr>
  </w:style>
  <w:style w:type="paragraph" w:styleId="af4">
    <w:name w:val="TOC Heading"/>
    <w:basedOn w:val="1"/>
    <w:next w:val="a"/>
    <w:uiPriority w:val="39"/>
    <w:semiHidden/>
    <w:unhideWhenUsed/>
    <w:qFormat/>
    <w:rsid w:val="008167A0"/>
    <w:pPr>
      <w:outlineLvl w:val="9"/>
    </w:pPr>
  </w:style>
  <w:style w:type="character" w:customStyle="1" w:styleId="ab">
    <w:name w:val="Без интервала Знак"/>
    <w:link w:val="aa"/>
    <w:uiPriority w:val="1"/>
    <w:rsid w:val="008167A0"/>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User</cp:lastModifiedBy>
  <cp:revision>2</cp:revision>
  <dcterms:created xsi:type="dcterms:W3CDTF">2026-04-15T12:17:00Z</dcterms:created>
  <dcterms:modified xsi:type="dcterms:W3CDTF">2026-04-15T12:17:00Z</dcterms:modified>
</cp:coreProperties>
</file>